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AE06D" w14:textId="67EB9943" w:rsidR="00465AFB" w:rsidRPr="00D87BC4" w:rsidRDefault="001B157F" w:rsidP="00D87BC4">
      <w:pPr>
        <w:snapToGrid w:val="0"/>
        <w:spacing w:line="0" w:lineRule="atLeast"/>
        <w:ind w:right="-1"/>
        <w:jc w:val="center"/>
        <w:rPr>
          <w:rFonts w:ascii="Meiryo UI" w:eastAsia="Meiryo UI" w:hAnsi="Meiryo UI" w:cs="Meiryo UI"/>
        </w:rPr>
      </w:pPr>
      <w:r w:rsidRPr="00D87BC4">
        <w:rPr>
          <w:rFonts w:ascii="Meiryo UI" w:eastAsia="Meiryo UI" w:hAnsi="Meiryo UI" w:cs="Meiryo UI" w:hint="eastAsia"/>
          <w:szCs w:val="24"/>
        </w:rPr>
        <w:t>安全衛生</w:t>
      </w:r>
      <w:r w:rsidR="00594F99" w:rsidRPr="00D87BC4">
        <w:rPr>
          <w:rFonts w:ascii="Meiryo UI" w:eastAsia="Meiryo UI" w:hAnsi="Meiryo UI" w:cs="Meiryo UI"/>
          <w:szCs w:val="24"/>
        </w:rPr>
        <w:t>研修会</w:t>
      </w:r>
      <w:r w:rsidRPr="00D87BC4">
        <w:rPr>
          <w:rFonts w:ascii="Meiryo UI" w:eastAsia="Meiryo UI" w:hAnsi="Meiryo UI" w:cs="Meiryo UI" w:hint="eastAsia"/>
          <w:szCs w:val="24"/>
        </w:rPr>
        <w:t>の講師派遣</w:t>
      </w:r>
      <w:r w:rsidR="00594F99" w:rsidRPr="00D87BC4">
        <w:rPr>
          <w:rFonts w:ascii="Meiryo UI" w:eastAsia="Meiryo UI" w:hAnsi="Meiryo UI" w:cs="Meiryo UI" w:hint="eastAsia"/>
          <w:szCs w:val="24"/>
        </w:rPr>
        <w:t>に係る特別支援金</w:t>
      </w:r>
      <w:r w:rsidR="00D67312">
        <w:rPr>
          <w:rFonts w:ascii="Meiryo UI" w:eastAsia="Meiryo UI" w:hAnsi="Meiryo UI" w:cs="Meiryo UI" w:hint="eastAsia"/>
          <w:szCs w:val="24"/>
        </w:rPr>
        <w:t>交付</w:t>
      </w:r>
      <w:r w:rsidR="00465AFB" w:rsidRPr="00D87BC4">
        <w:rPr>
          <w:rFonts w:ascii="Meiryo UI" w:eastAsia="Meiryo UI" w:hAnsi="Meiryo UI" w:cs="Meiryo UI" w:hint="eastAsia"/>
        </w:rPr>
        <w:t>申請書</w:t>
      </w:r>
      <w:r w:rsidR="00452790">
        <w:rPr>
          <w:rFonts w:ascii="Meiryo UI" w:eastAsia="Meiryo UI" w:hAnsi="Meiryo UI" w:cs="Meiryo UI" w:hint="eastAsia"/>
        </w:rPr>
        <w:t>（</w:t>
      </w:r>
      <w:r w:rsidR="001C25BC">
        <w:rPr>
          <w:rFonts w:ascii="Meiryo UI" w:eastAsia="Meiryo UI" w:hAnsi="Meiryo UI" w:cs="Meiryo UI" w:hint="eastAsia"/>
        </w:rPr>
        <w:t>令和</w:t>
      </w:r>
      <w:r w:rsidR="00CC2873">
        <w:rPr>
          <w:rFonts w:ascii="Meiryo UI" w:eastAsia="Meiryo UI" w:hAnsi="Meiryo UI" w:cs="Meiryo UI" w:hint="eastAsia"/>
        </w:rPr>
        <w:t>６</w:t>
      </w:r>
      <w:r w:rsidR="00452790">
        <w:rPr>
          <w:rFonts w:ascii="Meiryo UI" w:eastAsia="Meiryo UI" w:hAnsi="Meiryo UI" w:cs="Meiryo UI" w:hint="eastAsia"/>
        </w:rPr>
        <w:t>年度）</w:t>
      </w:r>
    </w:p>
    <w:p w14:paraId="07D08AA5" w14:textId="77777777" w:rsidR="00465AFB" w:rsidRPr="00D87BC4" w:rsidRDefault="00465AFB" w:rsidP="00D87BC4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</w:p>
    <w:p w14:paraId="666395A2" w14:textId="1775AAE8" w:rsidR="0020795B" w:rsidRPr="00D87BC4" w:rsidRDefault="00E636E1" w:rsidP="00D87BC4">
      <w:pPr>
        <w:pStyle w:val="a3"/>
        <w:spacing w:line="0" w:lineRule="atLeast"/>
        <w:jc w:val="righ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令和</w:t>
      </w:r>
      <w:r w:rsidR="00295721">
        <w:rPr>
          <w:rFonts w:ascii="Meiryo UI" w:eastAsia="Meiryo UI" w:hAnsi="Meiryo UI" w:cs="Meiryo UI" w:hint="eastAsia"/>
          <w:sz w:val="24"/>
        </w:rPr>
        <w:t xml:space="preserve">　　</w:t>
      </w:r>
      <w:r w:rsidR="0020795B" w:rsidRPr="00D87BC4">
        <w:rPr>
          <w:rFonts w:ascii="Meiryo UI" w:eastAsia="Meiryo UI" w:hAnsi="Meiryo UI" w:cs="Meiryo UI" w:hint="eastAsia"/>
          <w:sz w:val="24"/>
        </w:rPr>
        <w:t>年　　月　　日</w:t>
      </w:r>
    </w:p>
    <w:p w14:paraId="157062D0" w14:textId="77777777" w:rsidR="0020795B" w:rsidRPr="00D87BC4" w:rsidRDefault="0020795B" w:rsidP="00D87BC4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</w:p>
    <w:p w14:paraId="138B7BD0" w14:textId="77777777" w:rsidR="0020795B" w:rsidRPr="00D87BC4" w:rsidRDefault="00E37E36" w:rsidP="00D87BC4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  <w:r w:rsidRPr="00D87BC4">
        <w:rPr>
          <w:rFonts w:ascii="Meiryo UI" w:eastAsia="Meiryo UI" w:hAnsi="Meiryo UI" w:cs="Meiryo UI" w:hint="eastAsia"/>
          <w:sz w:val="24"/>
        </w:rPr>
        <w:t>公益</w:t>
      </w:r>
      <w:r w:rsidR="0020795B" w:rsidRPr="00D87BC4">
        <w:rPr>
          <w:rFonts w:ascii="Meiryo UI" w:eastAsia="Meiryo UI" w:hAnsi="Meiryo UI" w:cs="Meiryo UI" w:hint="eastAsia"/>
          <w:sz w:val="24"/>
        </w:rPr>
        <w:t>社団法人全国産業</w:t>
      </w:r>
      <w:r w:rsidR="00F22C62">
        <w:rPr>
          <w:rFonts w:ascii="Meiryo UI" w:eastAsia="Meiryo UI" w:hAnsi="Meiryo UI" w:cs="Meiryo UI" w:hint="eastAsia"/>
          <w:sz w:val="24"/>
        </w:rPr>
        <w:t>資源循環</w:t>
      </w:r>
      <w:r w:rsidR="0020795B" w:rsidRPr="00D87BC4">
        <w:rPr>
          <w:rFonts w:ascii="Meiryo UI" w:eastAsia="Meiryo UI" w:hAnsi="Meiryo UI" w:cs="Meiryo UI" w:hint="eastAsia"/>
          <w:sz w:val="24"/>
        </w:rPr>
        <w:t>連合会</w:t>
      </w:r>
    </w:p>
    <w:p w14:paraId="6919A184" w14:textId="77777777" w:rsidR="00465AFB" w:rsidRPr="00D87BC4" w:rsidRDefault="0020795B" w:rsidP="00D87BC4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  <w:r w:rsidRPr="00D87BC4">
        <w:rPr>
          <w:rFonts w:ascii="Meiryo UI" w:eastAsia="Meiryo UI" w:hAnsi="Meiryo UI" w:cs="Meiryo UI" w:hint="eastAsia"/>
          <w:sz w:val="24"/>
        </w:rPr>
        <w:t xml:space="preserve">会　　長　　　</w:t>
      </w:r>
      <w:r w:rsidR="009F081C">
        <w:rPr>
          <w:rFonts w:ascii="Meiryo UI" w:eastAsia="Meiryo UI" w:hAnsi="Meiryo UI" w:cs="Meiryo UI" w:hint="eastAsia"/>
          <w:sz w:val="24"/>
        </w:rPr>
        <w:t>永　井</w:t>
      </w:r>
      <w:r w:rsidRPr="00D87BC4">
        <w:rPr>
          <w:rFonts w:ascii="Meiryo UI" w:eastAsia="Meiryo UI" w:hAnsi="Meiryo UI" w:cs="Meiryo UI" w:hint="eastAsia"/>
          <w:sz w:val="24"/>
        </w:rPr>
        <w:t xml:space="preserve">　　</w:t>
      </w:r>
      <w:r w:rsidR="009F081C">
        <w:rPr>
          <w:rFonts w:ascii="Meiryo UI" w:eastAsia="Meiryo UI" w:hAnsi="Meiryo UI" w:cs="Meiryo UI" w:hint="eastAsia"/>
          <w:sz w:val="24"/>
        </w:rPr>
        <w:t>良　一</w:t>
      </w:r>
      <w:r w:rsidRPr="00D87BC4">
        <w:rPr>
          <w:rFonts w:ascii="Meiryo UI" w:eastAsia="Meiryo UI" w:hAnsi="Meiryo UI" w:cs="Meiryo UI" w:hint="eastAsia"/>
          <w:sz w:val="24"/>
        </w:rPr>
        <w:t xml:space="preserve">　様</w:t>
      </w:r>
    </w:p>
    <w:p w14:paraId="175645AF" w14:textId="77777777" w:rsidR="00465AFB" w:rsidRPr="00D032A5" w:rsidRDefault="00465AFB" w:rsidP="00D87BC4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</w:p>
    <w:p w14:paraId="63BC004C" w14:textId="4D877D67" w:rsidR="00402351" w:rsidRDefault="00402351" w:rsidP="00402351">
      <w:pPr>
        <w:pStyle w:val="a3"/>
        <w:tabs>
          <w:tab w:val="left" w:pos="2835"/>
          <w:tab w:val="left" w:pos="4536"/>
        </w:tabs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ab/>
      </w:r>
      <w:r w:rsidR="00465AFB" w:rsidRPr="00D87BC4">
        <w:rPr>
          <w:rFonts w:ascii="Meiryo UI" w:eastAsia="Meiryo UI" w:hAnsi="Meiryo UI" w:cs="Meiryo UI" w:hint="eastAsia"/>
          <w:sz w:val="24"/>
        </w:rPr>
        <w:t>正会員名称</w:t>
      </w:r>
      <w:r>
        <w:rPr>
          <w:rFonts w:ascii="Meiryo UI" w:eastAsia="Meiryo UI" w:hAnsi="Meiryo UI" w:cs="Meiryo UI" w:hint="eastAsia"/>
          <w:sz w:val="24"/>
        </w:rPr>
        <w:tab/>
      </w:r>
    </w:p>
    <w:p w14:paraId="3E644684" w14:textId="77777777" w:rsidR="00465AFB" w:rsidRPr="00D87BC4" w:rsidRDefault="00402351" w:rsidP="00402351">
      <w:pPr>
        <w:pStyle w:val="a3"/>
        <w:tabs>
          <w:tab w:val="left" w:pos="2835"/>
          <w:tab w:val="left" w:pos="4536"/>
          <w:tab w:val="left" w:pos="7655"/>
        </w:tabs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ab/>
      </w:r>
      <w:r w:rsidR="00465AFB" w:rsidRPr="00D87BC4">
        <w:rPr>
          <w:rFonts w:ascii="Meiryo UI" w:eastAsia="Meiryo UI" w:hAnsi="Meiryo UI" w:cs="Meiryo UI" w:hint="eastAsia"/>
          <w:sz w:val="24"/>
        </w:rPr>
        <w:t>代表者氏名</w:t>
      </w:r>
      <w:r>
        <w:rPr>
          <w:rFonts w:ascii="Meiryo UI" w:eastAsia="Meiryo UI" w:hAnsi="Meiryo UI" w:cs="Meiryo UI" w:hint="eastAsia"/>
          <w:sz w:val="24"/>
        </w:rPr>
        <w:tab/>
      </w:r>
      <w:r>
        <w:rPr>
          <w:rFonts w:ascii="Meiryo UI" w:eastAsia="Meiryo UI" w:hAnsi="Meiryo UI" w:cs="Meiryo UI" w:hint="eastAsia"/>
          <w:sz w:val="24"/>
        </w:rPr>
        <w:tab/>
      </w:r>
      <w:r w:rsidR="00465AFB" w:rsidRPr="00D87BC4">
        <w:rPr>
          <w:rFonts w:ascii="Meiryo UI" w:eastAsia="Meiryo UI" w:hAnsi="Meiryo UI" w:cs="Meiryo UI" w:hint="eastAsia"/>
          <w:sz w:val="24"/>
        </w:rPr>
        <w:t>印</w:t>
      </w:r>
    </w:p>
    <w:p w14:paraId="27F206CD" w14:textId="77777777" w:rsidR="00D87BC4" w:rsidRPr="00D87BC4" w:rsidRDefault="00D87BC4" w:rsidP="00D87BC4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 </w:t>
      </w:r>
    </w:p>
    <w:p w14:paraId="0AFBBFF1" w14:textId="77777777" w:rsidR="00465AFB" w:rsidRPr="00D87BC4" w:rsidRDefault="00E37E36" w:rsidP="00402351">
      <w:pPr>
        <w:pStyle w:val="a3"/>
        <w:spacing w:line="0" w:lineRule="atLeast"/>
        <w:ind w:firstLineChars="100" w:firstLine="243"/>
        <w:rPr>
          <w:rFonts w:ascii="Meiryo UI" w:eastAsia="Meiryo UI" w:hAnsi="Meiryo UI" w:cs="Meiryo UI"/>
          <w:sz w:val="24"/>
        </w:rPr>
      </w:pPr>
      <w:r w:rsidRPr="00D87BC4">
        <w:rPr>
          <w:rFonts w:ascii="Meiryo UI" w:eastAsia="Meiryo UI" w:hAnsi="Meiryo UI" w:cs="Meiryo UI" w:hint="eastAsia"/>
          <w:sz w:val="24"/>
        </w:rPr>
        <w:t>公益</w:t>
      </w:r>
      <w:r w:rsidR="00465AFB" w:rsidRPr="00D87BC4">
        <w:rPr>
          <w:rFonts w:ascii="Meiryo UI" w:eastAsia="Meiryo UI" w:hAnsi="Meiryo UI" w:cs="Meiryo UI" w:hint="eastAsia"/>
          <w:sz w:val="24"/>
        </w:rPr>
        <w:t>社団法人全国産業</w:t>
      </w:r>
      <w:r w:rsidR="00F22C62">
        <w:rPr>
          <w:rFonts w:ascii="Meiryo UI" w:eastAsia="Meiryo UI" w:hAnsi="Meiryo UI" w:cs="Meiryo UI" w:hint="eastAsia"/>
          <w:sz w:val="24"/>
        </w:rPr>
        <w:t>資源循環</w:t>
      </w:r>
      <w:r w:rsidR="00465AFB" w:rsidRPr="00D87BC4">
        <w:rPr>
          <w:rFonts w:ascii="Meiryo UI" w:eastAsia="Meiryo UI" w:hAnsi="Meiryo UI" w:cs="Meiryo UI" w:hint="eastAsia"/>
          <w:sz w:val="24"/>
        </w:rPr>
        <w:t>連合会</w:t>
      </w:r>
      <w:r w:rsidR="001B157F" w:rsidRPr="00D87BC4">
        <w:rPr>
          <w:rFonts w:ascii="Meiryo UI" w:eastAsia="Meiryo UI" w:hAnsi="Meiryo UI" w:cs="Meiryo UI" w:hint="eastAsia"/>
          <w:sz w:val="24"/>
        </w:rPr>
        <w:t>安全衛生研修会の</w:t>
      </w:r>
      <w:r w:rsidR="00EA2F0A" w:rsidRPr="00D87BC4">
        <w:rPr>
          <w:rFonts w:ascii="Meiryo UI" w:eastAsia="Meiryo UI" w:hAnsi="Meiryo UI" w:cs="Meiryo UI" w:hint="eastAsia"/>
          <w:sz w:val="24"/>
        </w:rPr>
        <w:t>講師派遣に係る</w:t>
      </w:r>
      <w:r w:rsidR="001B157F" w:rsidRPr="00D87BC4">
        <w:rPr>
          <w:rFonts w:ascii="Meiryo UI" w:eastAsia="Meiryo UI" w:hAnsi="Meiryo UI" w:cs="Meiryo UI" w:hint="eastAsia"/>
          <w:sz w:val="24"/>
        </w:rPr>
        <w:t>特別支援金交付要領</w:t>
      </w:r>
      <w:r w:rsidR="00465AFB" w:rsidRPr="00D87BC4">
        <w:rPr>
          <w:rFonts w:ascii="Meiryo UI" w:eastAsia="Meiryo UI" w:hAnsi="Meiryo UI" w:cs="Meiryo UI" w:hint="eastAsia"/>
          <w:sz w:val="24"/>
        </w:rPr>
        <w:t>に</w:t>
      </w:r>
      <w:r w:rsidR="00730102" w:rsidRPr="00D87BC4">
        <w:rPr>
          <w:rFonts w:ascii="Meiryo UI" w:eastAsia="Meiryo UI" w:hAnsi="Meiryo UI" w:cs="Meiryo UI" w:hint="eastAsia"/>
          <w:sz w:val="24"/>
        </w:rPr>
        <w:t>基づき</w:t>
      </w:r>
      <w:r w:rsidR="0020795B" w:rsidRPr="00D87BC4">
        <w:rPr>
          <w:rFonts w:ascii="Meiryo UI" w:eastAsia="Meiryo UI" w:hAnsi="Meiryo UI" w:cs="Meiryo UI" w:hint="eastAsia"/>
          <w:sz w:val="24"/>
        </w:rPr>
        <w:t>支援</w:t>
      </w:r>
      <w:r w:rsidR="00465AFB" w:rsidRPr="00D87BC4">
        <w:rPr>
          <w:rFonts w:ascii="Meiryo UI" w:eastAsia="Meiryo UI" w:hAnsi="Meiryo UI" w:cs="Meiryo UI" w:hint="eastAsia"/>
          <w:sz w:val="24"/>
        </w:rPr>
        <w:t>金の</w:t>
      </w:r>
      <w:r w:rsidR="00F22C62">
        <w:rPr>
          <w:rFonts w:ascii="Meiryo UI" w:eastAsia="Meiryo UI" w:hAnsi="Meiryo UI" w:cs="Meiryo UI" w:hint="eastAsia"/>
          <w:sz w:val="24"/>
        </w:rPr>
        <w:t>交付</w:t>
      </w:r>
      <w:r w:rsidR="00465AFB" w:rsidRPr="00D87BC4">
        <w:rPr>
          <w:rFonts w:ascii="Meiryo UI" w:eastAsia="Meiryo UI" w:hAnsi="Meiryo UI" w:cs="Meiryo UI" w:hint="eastAsia"/>
          <w:sz w:val="24"/>
        </w:rPr>
        <w:t>を申請します。</w:t>
      </w:r>
    </w:p>
    <w:p w14:paraId="76FF2F61" w14:textId="77777777" w:rsidR="00465AFB" w:rsidRPr="00D87BC4" w:rsidRDefault="00465AFB" w:rsidP="00D87BC4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</w:p>
    <w:p w14:paraId="36C98A3C" w14:textId="77777777" w:rsidR="00465AFB" w:rsidRPr="00D87BC4" w:rsidRDefault="00465AFB" w:rsidP="00D87BC4">
      <w:pPr>
        <w:pStyle w:val="a3"/>
        <w:spacing w:line="0" w:lineRule="atLeast"/>
        <w:jc w:val="center"/>
        <w:rPr>
          <w:rFonts w:ascii="Meiryo UI" w:eastAsia="Meiryo UI" w:hAnsi="Meiryo UI" w:cs="Meiryo UI"/>
          <w:sz w:val="24"/>
        </w:rPr>
      </w:pPr>
      <w:r w:rsidRPr="00D87BC4">
        <w:rPr>
          <w:rFonts w:ascii="Meiryo UI" w:eastAsia="Meiryo UI" w:hAnsi="Meiryo UI" w:cs="Meiryo UI" w:hint="eastAsia"/>
          <w:sz w:val="24"/>
        </w:rPr>
        <w:t>記</w:t>
      </w:r>
    </w:p>
    <w:p w14:paraId="6CC8EC25" w14:textId="77777777" w:rsidR="00465AFB" w:rsidRPr="00D87BC4" w:rsidRDefault="00465AFB" w:rsidP="00D87BC4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</w:p>
    <w:p w14:paraId="73184B2A" w14:textId="77777777" w:rsidR="00465AFB" w:rsidRPr="00D87BC4" w:rsidRDefault="00465AFB" w:rsidP="00D87BC4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  <w:r w:rsidRPr="00D87BC4">
        <w:rPr>
          <w:rFonts w:ascii="Meiryo UI" w:eastAsia="Meiryo UI" w:hAnsi="Meiryo UI" w:cs="Meiryo UI" w:hint="eastAsia"/>
          <w:sz w:val="24"/>
        </w:rPr>
        <w:t xml:space="preserve">１　</w:t>
      </w:r>
      <w:r w:rsidR="00F22C62">
        <w:rPr>
          <w:rFonts w:ascii="Meiryo UI" w:eastAsia="Meiryo UI" w:hAnsi="Meiryo UI" w:cs="Meiryo UI" w:hint="eastAsia"/>
          <w:sz w:val="24"/>
        </w:rPr>
        <w:t>研修会</w:t>
      </w:r>
      <w:r w:rsidRPr="00D87BC4">
        <w:rPr>
          <w:rFonts w:ascii="Meiryo UI" w:eastAsia="Meiryo UI" w:hAnsi="Meiryo UI" w:cs="Meiryo UI" w:hint="eastAsia"/>
          <w:sz w:val="24"/>
        </w:rPr>
        <w:t>の名称</w:t>
      </w:r>
    </w:p>
    <w:p w14:paraId="060870B0" w14:textId="77777777" w:rsidR="00594F99" w:rsidRDefault="00594F99" w:rsidP="00402351">
      <w:pPr>
        <w:pStyle w:val="a3"/>
        <w:spacing w:line="0" w:lineRule="atLeast"/>
        <w:jc w:val="left"/>
        <w:rPr>
          <w:rFonts w:ascii="Meiryo UI" w:eastAsia="Meiryo UI" w:hAnsi="Meiryo UI" w:cs="Meiryo UI"/>
          <w:sz w:val="24"/>
          <w:szCs w:val="24"/>
        </w:rPr>
      </w:pPr>
    </w:p>
    <w:p w14:paraId="0CD7CF1B" w14:textId="77777777" w:rsidR="005470CB" w:rsidRDefault="005470CB" w:rsidP="00402351">
      <w:pPr>
        <w:pStyle w:val="a3"/>
        <w:spacing w:line="0" w:lineRule="atLeast"/>
        <w:jc w:val="left"/>
        <w:rPr>
          <w:rFonts w:ascii="Meiryo UI" w:eastAsia="Meiryo UI" w:hAnsi="Meiryo UI" w:cs="Meiryo UI"/>
          <w:sz w:val="24"/>
          <w:szCs w:val="24"/>
        </w:rPr>
      </w:pPr>
    </w:p>
    <w:p w14:paraId="4E30F701" w14:textId="77777777" w:rsidR="00F22C62" w:rsidRPr="00D87BC4" w:rsidRDefault="00F22C62" w:rsidP="00402351">
      <w:pPr>
        <w:pStyle w:val="a3"/>
        <w:spacing w:line="0" w:lineRule="atLeast"/>
        <w:jc w:val="left"/>
        <w:rPr>
          <w:rFonts w:ascii="Meiryo UI" w:eastAsia="Meiryo UI" w:hAnsi="Meiryo UI" w:cs="Meiryo UI"/>
          <w:sz w:val="24"/>
          <w:szCs w:val="24"/>
        </w:rPr>
      </w:pPr>
    </w:p>
    <w:p w14:paraId="4780C40B" w14:textId="77777777" w:rsidR="00F22C62" w:rsidRPr="00D87BC4" w:rsidRDefault="00F22C62" w:rsidP="00F22C62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２</w:t>
      </w:r>
      <w:r w:rsidRPr="00D87BC4">
        <w:rPr>
          <w:rFonts w:ascii="Meiryo UI" w:eastAsia="Meiryo UI" w:hAnsi="Meiryo UI" w:cs="Meiryo UI" w:hint="eastAsia"/>
          <w:sz w:val="24"/>
        </w:rPr>
        <w:t xml:space="preserve">　</w:t>
      </w:r>
      <w:r>
        <w:rPr>
          <w:rFonts w:ascii="Meiryo UI" w:eastAsia="Meiryo UI" w:hAnsi="Meiryo UI" w:cs="Meiryo UI" w:hint="eastAsia"/>
          <w:sz w:val="24"/>
        </w:rPr>
        <w:t>開催日</w:t>
      </w:r>
    </w:p>
    <w:p w14:paraId="31EDBC4E" w14:textId="77777777" w:rsidR="00594F99" w:rsidRDefault="00F22C62" w:rsidP="00D87BC4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　　　</w:t>
      </w:r>
      <w:r w:rsidR="005B1F24">
        <w:rPr>
          <w:rFonts w:ascii="Meiryo UI" w:eastAsia="Meiryo UI" w:hAnsi="Meiryo UI" w:cs="Meiryo UI" w:hint="eastAsia"/>
          <w:sz w:val="24"/>
        </w:rPr>
        <w:t xml:space="preserve">　　</w:t>
      </w:r>
      <w:r>
        <w:rPr>
          <w:rFonts w:ascii="Meiryo UI" w:eastAsia="Meiryo UI" w:hAnsi="Meiryo UI" w:cs="Meiryo UI" w:hint="eastAsia"/>
          <w:sz w:val="24"/>
        </w:rPr>
        <w:t xml:space="preserve">　　　年　　　月　　　日</w:t>
      </w:r>
    </w:p>
    <w:p w14:paraId="085DBBCE" w14:textId="77777777" w:rsidR="00F22C62" w:rsidRDefault="00F22C62" w:rsidP="00D87BC4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</w:p>
    <w:p w14:paraId="0EFA7B8C" w14:textId="77777777" w:rsidR="005470CB" w:rsidRDefault="005470CB" w:rsidP="00D87BC4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</w:p>
    <w:p w14:paraId="3A6255B1" w14:textId="77777777" w:rsidR="00F22C62" w:rsidRPr="00D87BC4" w:rsidRDefault="00F22C62" w:rsidP="00F22C62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３</w:t>
      </w:r>
      <w:r w:rsidRPr="00D87BC4">
        <w:rPr>
          <w:rFonts w:ascii="Meiryo UI" w:eastAsia="Meiryo UI" w:hAnsi="Meiryo UI" w:cs="Meiryo UI" w:hint="eastAsia"/>
          <w:sz w:val="24"/>
        </w:rPr>
        <w:t xml:space="preserve">　</w:t>
      </w:r>
      <w:r>
        <w:rPr>
          <w:rFonts w:ascii="Meiryo UI" w:eastAsia="Meiryo UI" w:hAnsi="Meiryo UI" w:cs="Meiryo UI" w:hint="eastAsia"/>
          <w:sz w:val="24"/>
        </w:rPr>
        <w:t>開催場所</w:t>
      </w:r>
    </w:p>
    <w:p w14:paraId="697E4B1A" w14:textId="77777777" w:rsidR="00F22C62" w:rsidRDefault="00F22C62" w:rsidP="00D87BC4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　　　住所：</w:t>
      </w:r>
    </w:p>
    <w:p w14:paraId="2D14228D" w14:textId="77777777" w:rsidR="00F22C62" w:rsidRDefault="00F22C62" w:rsidP="00D87BC4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　　　会場：</w:t>
      </w:r>
    </w:p>
    <w:p w14:paraId="1FDA4C46" w14:textId="77777777" w:rsidR="005470CB" w:rsidRDefault="005470CB">
      <w:pPr>
        <w:widowControl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br w:type="page"/>
      </w:r>
    </w:p>
    <w:p w14:paraId="14ACDD3E" w14:textId="77777777" w:rsidR="00465AFB" w:rsidRPr="00D87BC4" w:rsidRDefault="00F22C62" w:rsidP="00D87BC4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lastRenderedPageBreak/>
        <w:t>４</w:t>
      </w:r>
      <w:r w:rsidR="00465AFB" w:rsidRPr="00D87BC4">
        <w:rPr>
          <w:rFonts w:ascii="Meiryo UI" w:eastAsia="Meiryo UI" w:hAnsi="Meiryo UI" w:cs="Meiryo UI" w:hint="eastAsia"/>
          <w:sz w:val="24"/>
        </w:rPr>
        <w:t xml:space="preserve">　</w:t>
      </w:r>
      <w:r w:rsidR="00BC6234" w:rsidRPr="00D87BC4">
        <w:rPr>
          <w:rFonts w:ascii="Meiryo UI" w:eastAsia="Meiryo UI" w:hAnsi="Meiryo UI" w:cs="Meiryo UI" w:hint="eastAsia"/>
          <w:sz w:val="24"/>
        </w:rPr>
        <w:t>支援金額</w:t>
      </w:r>
      <w:r w:rsidR="00906720" w:rsidRPr="00D87BC4">
        <w:rPr>
          <w:rFonts w:ascii="Meiryo UI" w:eastAsia="Meiryo UI" w:hAnsi="Meiryo UI" w:cs="Meiryo UI" w:hint="eastAsia"/>
          <w:sz w:val="24"/>
        </w:rPr>
        <w:t>（</w:t>
      </w:r>
      <w:r w:rsidR="00EA2F0A" w:rsidRPr="00D87BC4">
        <w:rPr>
          <w:rFonts w:ascii="Meiryo UI" w:eastAsia="Meiryo UI" w:hAnsi="Meiryo UI" w:cs="Meiryo UI" w:hint="eastAsia"/>
          <w:sz w:val="24"/>
        </w:rPr>
        <w:t>年度</w:t>
      </w:r>
      <w:r w:rsidR="00402351">
        <w:rPr>
          <w:rFonts w:ascii="Meiryo UI" w:eastAsia="Meiryo UI" w:hAnsi="Meiryo UI" w:cs="Meiryo UI" w:hint="eastAsia"/>
          <w:sz w:val="24"/>
        </w:rPr>
        <w:t>内</w:t>
      </w:r>
      <w:r w:rsidR="00EA2F0A" w:rsidRPr="00D87BC4">
        <w:rPr>
          <w:rFonts w:ascii="Meiryo UI" w:eastAsia="Meiryo UI" w:hAnsi="Meiryo UI" w:cs="Meiryo UI" w:hint="eastAsia"/>
          <w:sz w:val="24"/>
        </w:rPr>
        <w:t>1</w:t>
      </w:r>
      <w:r w:rsidR="00E0182D" w:rsidRPr="00D87BC4">
        <w:rPr>
          <w:rFonts w:ascii="Meiryo UI" w:eastAsia="Meiryo UI" w:hAnsi="Meiryo UI" w:cs="Meiryo UI" w:hint="eastAsia"/>
          <w:sz w:val="24"/>
        </w:rPr>
        <w:t>回</w:t>
      </w:r>
      <w:r w:rsidR="00EA2F0A" w:rsidRPr="00D87BC4">
        <w:rPr>
          <w:rFonts w:ascii="Meiryo UI" w:eastAsia="Meiryo UI" w:hAnsi="Meiryo UI" w:cs="Meiryo UI" w:hint="eastAsia"/>
          <w:sz w:val="24"/>
        </w:rPr>
        <w:t>限り</w:t>
      </w:r>
      <w:r w:rsidR="00906720" w:rsidRPr="00D87BC4">
        <w:rPr>
          <w:rFonts w:ascii="Meiryo UI" w:eastAsia="Meiryo UI" w:hAnsi="Meiryo UI" w:cs="Meiryo UI" w:hint="eastAsia"/>
          <w:sz w:val="24"/>
        </w:rPr>
        <w:t>とする。）</w:t>
      </w:r>
    </w:p>
    <w:p w14:paraId="2ECFB35B" w14:textId="1BE19380" w:rsidR="008E0F85" w:rsidRPr="00D87BC4" w:rsidRDefault="008E0F85" w:rsidP="00D87BC4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(内訳</w:t>
      </w:r>
      <w:r>
        <w:rPr>
          <w:rFonts w:ascii="Meiryo UI" w:eastAsia="Meiryo UI" w:hAnsi="Meiryo UI" w:cs="Meiryo UI"/>
          <w:sz w:val="24"/>
        </w:rPr>
        <w:t>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261"/>
      </w:tblGrid>
      <w:tr w:rsidR="008E0F85" w:rsidRPr="00D87BC4" w14:paraId="1F657562" w14:textId="77777777" w:rsidTr="008E0F85">
        <w:trPr>
          <w:trHeight w:val="6003"/>
        </w:trPr>
        <w:tc>
          <w:tcPr>
            <w:tcW w:w="8261" w:type="dxa"/>
            <w:vAlign w:val="center"/>
          </w:tcPr>
          <w:p w14:paraId="3C9AC122" w14:textId="640C23F5" w:rsidR="008E0F85" w:rsidRDefault="008E0F85" w:rsidP="00A22F5C">
            <w:pPr>
              <w:pStyle w:val="a3"/>
              <w:spacing w:line="0" w:lineRule="atLeast"/>
              <w:ind w:firstLineChars="50" w:firstLine="121"/>
              <w:rPr>
                <w:rFonts w:ascii="Meiryo UI" w:eastAsia="Meiryo UI" w:hAnsi="Meiryo UI" w:cs="Meiryo UI"/>
                <w:sz w:val="24"/>
                <w:u w:val="single"/>
              </w:rPr>
            </w:pPr>
            <w:bookmarkStart w:id="0" w:name="_Hlk99696898"/>
            <w:r w:rsidRPr="00D87BC4">
              <w:rPr>
                <w:rFonts w:ascii="Meiryo UI" w:eastAsia="Meiryo UI" w:hAnsi="Meiryo UI" w:cs="Meiryo UI" w:hint="eastAsia"/>
                <w:sz w:val="24"/>
              </w:rPr>
              <w:t>A.講師謝金　  @10,000円</w:t>
            </w:r>
            <w:r w:rsidR="00C30A84">
              <w:rPr>
                <w:rFonts w:ascii="Meiryo UI" w:eastAsia="Meiryo UI" w:hAnsi="Meiryo UI" w:cs="Meiryo UI" w:hint="eastAsia"/>
                <w:sz w:val="24"/>
              </w:rPr>
              <w:t>/</w:t>
            </w:r>
            <w:r w:rsidR="00C30A84">
              <w:rPr>
                <w:rFonts w:ascii="Meiryo UI" w:eastAsia="Meiryo UI" w:hAnsi="Meiryo UI" w:cs="Meiryo UI"/>
                <w:sz w:val="24"/>
              </w:rPr>
              <w:t>60</w:t>
            </w:r>
            <w:r w:rsidR="00C30A84">
              <w:rPr>
                <w:rFonts w:ascii="Meiryo UI" w:eastAsia="Meiryo UI" w:hAnsi="Meiryo UI" w:cs="Meiryo UI" w:hint="eastAsia"/>
                <w:sz w:val="24"/>
              </w:rPr>
              <w:t xml:space="preserve">分　</w:t>
            </w:r>
            <w:r w:rsidRPr="00D87BC4">
              <w:rPr>
                <w:rFonts w:ascii="Meiryo UI" w:eastAsia="Meiryo UI" w:hAnsi="Meiryo UI" w:cs="Meiryo UI" w:hint="eastAsia"/>
                <w:sz w:val="24"/>
              </w:rPr>
              <w:t>×</w:t>
            </w:r>
            <w:r w:rsidR="00C30A84"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Pr="00D87BC4">
              <w:rPr>
                <w:rFonts w:ascii="Meiryo UI" w:eastAsia="Meiryo UI" w:hAnsi="Meiryo UI" w:cs="Meiryo UI" w:hint="eastAsia"/>
                <w:sz w:val="24"/>
                <w:u w:val="single"/>
              </w:rPr>
              <w:t xml:space="preserve">　　</w:t>
            </w:r>
            <w:r w:rsidR="008614CF">
              <w:rPr>
                <w:rFonts w:ascii="Meiryo UI" w:eastAsia="Meiryo UI" w:hAnsi="Meiryo UI" w:cs="Meiryo UI" w:hint="eastAsia"/>
                <w:sz w:val="24"/>
                <w:u w:val="single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4"/>
                <w:u w:val="single"/>
              </w:rPr>
              <w:t>分</w:t>
            </w:r>
            <w:r w:rsidRPr="00D87BC4">
              <w:rPr>
                <w:rFonts w:ascii="Meiryo UI" w:eastAsia="Meiryo UI" w:hAnsi="Meiryo UI" w:cs="Meiryo UI" w:hint="eastAsia"/>
                <w:sz w:val="24"/>
              </w:rPr>
              <w:t>＝</w:t>
            </w:r>
            <w:r w:rsidR="00C30A84"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Pr="00D87BC4">
              <w:rPr>
                <w:rFonts w:ascii="Meiryo UI" w:eastAsia="Meiryo UI" w:hAnsi="Meiryo UI" w:cs="Meiryo UI" w:hint="eastAsia"/>
                <w:sz w:val="24"/>
                <w:u w:val="single"/>
              </w:rPr>
              <w:t xml:space="preserve">　　　　　　円</w:t>
            </w:r>
          </w:p>
          <w:p w14:paraId="17F00082" w14:textId="7063943E" w:rsidR="008E0F85" w:rsidRPr="00025337" w:rsidRDefault="00025337" w:rsidP="00025337">
            <w:pPr>
              <w:pStyle w:val="a3"/>
              <w:spacing w:line="0" w:lineRule="atLeast"/>
              <w:ind w:firstLineChars="100" w:firstLine="213"/>
              <w:rPr>
                <w:rFonts w:ascii="Meiryo UI" w:eastAsia="Meiryo UI" w:hAnsi="Meiryo UI" w:cs="Meiryo UI"/>
                <w:szCs w:val="21"/>
              </w:rPr>
            </w:pPr>
            <w:r w:rsidRPr="00025337">
              <w:rPr>
                <w:rFonts w:ascii="Meiryo UI" w:eastAsia="Meiryo UI" w:hAnsi="Meiryo UI" w:cs="Meiryo UI" w:hint="eastAsia"/>
                <w:szCs w:val="21"/>
              </w:rPr>
              <w:t>※100円未満の端数</w:t>
            </w:r>
            <w:r>
              <w:rPr>
                <w:rFonts w:ascii="Meiryo UI" w:eastAsia="Meiryo UI" w:hAnsi="Meiryo UI" w:cs="Meiryo UI" w:hint="eastAsia"/>
                <w:szCs w:val="21"/>
              </w:rPr>
              <w:t>は</w:t>
            </w:r>
            <w:r w:rsidRPr="00025337">
              <w:rPr>
                <w:rFonts w:ascii="Meiryo UI" w:eastAsia="Meiryo UI" w:hAnsi="Meiryo UI" w:cs="Meiryo UI" w:hint="eastAsia"/>
                <w:szCs w:val="21"/>
              </w:rPr>
              <w:t>切り上げ</w:t>
            </w:r>
            <w:r>
              <w:rPr>
                <w:rFonts w:ascii="Meiryo UI" w:eastAsia="Meiryo UI" w:hAnsi="Meiryo UI" w:cs="Meiryo UI" w:hint="eastAsia"/>
                <w:szCs w:val="21"/>
              </w:rPr>
              <w:t>る</w:t>
            </w:r>
          </w:p>
          <w:p w14:paraId="36FA4B04" w14:textId="77777777" w:rsidR="00025337" w:rsidRPr="00D87BC4" w:rsidRDefault="00025337" w:rsidP="00D87BC4">
            <w:pPr>
              <w:pStyle w:val="a3"/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</w:p>
          <w:p w14:paraId="6D5035D1" w14:textId="77777777" w:rsidR="008E0F85" w:rsidRDefault="008E0F85" w:rsidP="00D87BC4">
            <w:pPr>
              <w:pStyle w:val="a3"/>
              <w:spacing w:line="0" w:lineRule="atLeast"/>
              <w:rPr>
                <w:rFonts w:ascii="Meiryo UI" w:eastAsia="Meiryo UI" w:hAnsi="Meiryo UI" w:cs="Meiryo UI"/>
                <w:sz w:val="24"/>
                <w:u w:val="single"/>
              </w:rPr>
            </w:pPr>
            <w:r w:rsidRPr="00D87BC4">
              <w:rPr>
                <w:rFonts w:ascii="Meiryo UI" w:eastAsia="Meiryo UI" w:hAnsi="Meiryo UI" w:cs="Meiryo UI" w:hint="eastAsia"/>
                <w:sz w:val="24"/>
              </w:rPr>
              <w:t xml:space="preserve">　B.交通費　　 </w:t>
            </w:r>
            <w:r>
              <w:rPr>
                <w:rFonts w:ascii="Meiryo UI" w:eastAsia="Meiryo UI" w:hAnsi="Meiryo UI" w:cs="Meiryo UI" w:hint="eastAsia"/>
                <w:sz w:val="24"/>
              </w:rPr>
              <w:t xml:space="preserve">  </w:t>
            </w:r>
            <w:r w:rsidRPr="00D87BC4">
              <w:rPr>
                <w:rFonts w:ascii="Meiryo UI" w:eastAsia="Meiryo UI" w:hAnsi="Meiryo UI" w:cs="Meiryo UI" w:hint="eastAsia"/>
                <w:sz w:val="24"/>
              </w:rPr>
              <w:t xml:space="preserve">  </w:t>
            </w:r>
            <w:r w:rsidRPr="00D87BC4">
              <w:rPr>
                <w:rFonts w:ascii="Meiryo UI" w:eastAsia="Meiryo UI" w:hAnsi="Meiryo UI" w:cs="Meiryo UI" w:hint="eastAsia"/>
                <w:sz w:val="24"/>
                <w:u w:val="single"/>
              </w:rPr>
              <w:t xml:space="preserve">　　　　　　円</w:t>
            </w:r>
          </w:p>
          <w:p w14:paraId="392D94C7" w14:textId="77777777" w:rsidR="008E0F85" w:rsidRDefault="008E0F85" w:rsidP="00D87BC4">
            <w:pPr>
              <w:pStyle w:val="a3"/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（明細）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2676"/>
              <w:gridCol w:w="2677"/>
              <w:gridCol w:w="2677"/>
            </w:tblGrid>
            <w:tr w:rsidR="008E0F85" w14:paraId="467A85F6" w14:textId="77777777" w:rsidTr="005470CB">
              <w:tc>
                <w:tcPr>
                  <w:tcW w:w="2676" w:type="dxa"/>
                </w:tcPr>
                <w:p w14:paraId="24B167E4" w14:textId="77777777" w:rsidR="008E0F85" w:rsidRDefault="008E0F85" w:rsidP="005470CB">
                  <w:pPr>
                    <w:pStyle w:val="a3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24"/>
                    </w:rPr>
                  </w:pPr>
                  <w:r>
                    <w:rPr>
                      <w:rFonts w:ascii="Meiryo UI" w:eastAsia="Meiryo UI" w:hAnsi="Meiryo UI" w:cs="Meiryo UI" w:hint="eastAsia"/>
                      <w:sz w:val="24"/>
                    </w:rPr>
                    <w:t>経路</w:t>
                  </w:r>
                </w:p>
              </w:tc>
              <w:tc>
                <w:tcPr>
                  <w:tcW w:w="2677" w:type="dxa"/>
                </w:tcPr>
                <w:p w14:paraId="44EB6840" w14:textId="77777777" w:rsidR="008E0F85" w:rsidRDefault="008E0F85" w:rsidP="005470CB">
                  <w:pPr>
                    <w:pStyle w:val="a3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24"/>
                    </w:rPr>
                  </w:pPr>
                  <w:r>
                    <w:rPr>
                      <w:rFonts w:ascii="Meiryo UI" w:eastAsia="Meiryo UI" w:hAnsi="Meiryo UI" w:cs="Meiryo UI" w:hint="eastAsia"/>
                      <w:sz w:val="24"/>
                    </w:rPr>
                    <w:t>利用交通機関</w:t>
                  </w:r>
                </w:p>
              </w:tc>
              <w:tc>
                <w:tcPr>
                  <w:tcW w:w="2677" w:type="dxa"/>
                </w:tcPr>
                <w:p w14:paraId="160B3199" w14:textId="77777777" w:rsidR="008E0F85" w:rsidRDefault="008E0F85" w:rsidP="005470CB">
                  <w:pPr>
                    <w:pStyle w:val="a3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24"/>
                    </w:rPr>
                  </w:pPr>
                  <w:r>
                    <w:rPr>
                      <w:rFonts w:ascii="Meiryo UI" w:eastAsia="Meiryo UI" w:hAnsi="Meiryo UI" w:cs="Meiryo UI" w:hint="eastAsia"/>
                      <w:sz w:val="24"/>
                    </w:rPr>
                    <w:t>金額</w:t>
                  </w:r>
                </w:p>
              </w:tc>
            </w:tr>
            <w:tr w:rsidR="008E0F85" w14:paraId="605C90A7" w14:textId="77777777" w:rsidTr="005470CB">
              <w:tc>
                <w:tcPr>
                  <w:tcW w:w="2676" w:type="dxa"/>
                </w:tcPr>
                <w:p w14:paraId="6571FDDD" w14:textId="77777777" w:rsidR="008E0F85" w:rsidRDefault="008E0F85" w:rsidP="005470CB">
                  <w:pPr>
                    <w:pStyle w:val="a3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24"/>
                    </w:rPr>
                  </w:pPr>
                </w:p>
              </w:tc>
              <w:tc>
                <w:tcPr>
                  <w:tcW w:w="2677" w:type="dxa"/>
                </w:tcPr>
                <w:p w14:paraId="6124FCC5" w14:textId="77777777" w:rsidR="008E0F85" w:rsidRDefault="008E0F85" w:rsidP="005470CB">
                  <w:pPr>
                    <w:pStyle w:val="a3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24"/>
                    </w:rPr>
                  </w:pPr>
                </w:p>
              </w:tc>
              <w:tc>
                <w:tcPr>
                  <w:tcW w:w="2677" w:type="dxa"/>
                </w:tcPr>
                <w:p w14:paraId="63020A93" w14:textId="77777777" w:rsidR="008E0F85" w:rsidRDefault="008E0F85" w:rsidP="005470CB">
                  <w:pPr>
                    <w:pStyle w:val="a3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24"/>
                    </w:rPr>
                  </w:pPr>
                </w:p>
              </w:tc>
            </w:tr>
            <w:tr w:rsidR="008E0F85" w14:paraId="7DDFFD5D" w14:textId="77777777" w:rsidTr="005470CB">
              <w:tc>
                <w:tcPr>
                  <w:tcW w:w="2676" w:type="dxa"/>
                </w:tcPr>
                <w:p w14:paraId="5A263C0B" w14:textId="77777777" w:rsidR="008E0F85" w:rsidRDefault="008E0F85" w:rsidP="005470CB">
                  <w:pPr>
                    <w:pStyle w:val="a3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24"/>
                    </w:rPr>
                  </w:pPr>
                </w:p>
              </w:tc>
              <w:tc>
                <w:tcPr>
                  <w:tcW w:w="2677" w:type="dxa"/>
                </w:tcPr>
                <w:p w14:paraId="07DA68FC" w14:textId="77777777" w:rsidR="008E0F85" w:rsidRDefault="008E0F85" w:rsidP="005470CB">
                  <w:pPr>
                    <w:pStyle w:val="a3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24"/>
                    </w:rPr>
                  </w:pPr>
                </w:p>
              </w:tc>
              <w:tc>
                <w:tcPr>
                  <w:tcW w:w="2677" w:type="dxa"/>
                </w:tcPr>
                <w:p w14:paraId="60FA501B" w14:textId="77777777" w:rsidR="008E0F85" w:rsidRDefault="008E0F85" w:rsidP="005470CB">
                  <w:pPr>
                    <w:pStyle w:val="a3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24"/>
                    </w:rPr>
                  </w:pPr>
                </w:p>
              </w:tc>
            </w:tr>
            <w:tr w:rsidR="008E0F85" w14:paraId="30BEB61F" w14:textId="77777777" w:rsidTr="005470CB">
              <w:tc>
                <w:tcPr>
                  <w:tcW w:w="2676" w:type="dxa"/>
                </w:tcPr>
                <w:p w14:paraId="1507C5A9" w14:textId="77777777" w:rsidR="008E0F85" w:rsidRDefault="008E0F85" w:rsidP="005470CB">
                  <w:pPr>
                    <w:pStyle w:val="a3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24"/>
                    </w:rPr>
                  </w:pPr>
                </w:p>
              </w:tc>
              <w:tc>
                <w:tcPr>
                  <w:tcW w:w="2677" w:type="dxa"/>
                </w:tcPr>
                <w:p w14:paraId="66369505" w14:textId="77777777" w:rsidR="008E0F85" w:rsidRDefault="008E0F85" w:rsidP="005470CB">
                  <w:pPr>
                    <w:pStyle w:val="a3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24"/>
                    </w:rPr>
                  </w:pPr>
                </w:p>
              </w:tc>
              <w:tc>
                <w:tcPr>
                  <w:tcW w:w="2677" w:type="dxa"/>
                </w:tcPr>
                <w:p w14:paraId="56FFDC99" w14:textId="77777777" w:rsidR="008E0F85" w:rsidRDefault="008E0F85" w:rsidP="005470CB">
                  <w:pPr>
                    <w:pStyle w:val="a3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24"/>
                    </w:rPr>
                  </w:pPr>
                </w:p>
              </w:tc>
            </w:tr>
            <w:tr w:rsidR="008E0F85" w14:paraId="58538727" w14:textId="77777777" w:rsidTr="005470CB">
              <w:tc>
                <w:tcPr>
                  <w:tcW w:w="2676" w:type="dxa"/>
                </w:tcPr>
                <w:p w14:paraId="1F5D8341" w14:textId="77777777" w:rsidR="008E0F85" w:rsidRDefault="008E0F85" w:rsidP="005470CB">
                  <w:pPr>
                    <w:pStyle w:val="a3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24"/>
                    </w:rPr>
                  </w:pPr>
                </w:p>
              </w:tc>
              <w:tc>
                <w:tcPr>
                  <w:tcW w:w="2677" w:type="dxa"/>
                </w:tcPr>
                <w:p w14:paraId="61810CBC" w14:textId="77777777" w:rsidR="008E0F85" w:rsidRDefault="008E0F85" w:rsidP="005470CB">
                  <w:pPr>
                    <w:pStyle w:val="a3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24"/>
                    </w:rPr>
                  </w:pPr>
                </w:p>
              </w:tc>
              <w:tc>
                <w:tcPr>
                  <w:tcW w:w="2677" w:type="dxa"/>
                </w:tcPr>
                <w:p w14:paraId="2ED26403" w14:textId="77777777" w:rsidR="008E0F85" w:rsidRDefault="008E0F85" w:rsidP="005470CB">
                  <w:pPr>
                    <w:pStyle w:val="a3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24"/>
                    </w:rPr>
                  </w:pPr>
                </w:p>
              </w:tc>
            </w:tr>
            <w:tr w:rsidR="008E0F85" w14:paraId="5EF90C11" w14:textId="77777777" w:rsidTr="005470CB">
              <w:tc>
                <w:tcPr>
                  <w:tcW w:w="2676" w:type="dxa"/>
                </w:tcPr>
                <w:p w14:paraId="1774C8A0" w14:textId="77777777" w:rsidR="008E0F85" w:rsidRDefault="008E0F85" w:rsidP="005470CB">
                  <w:pPr>
                    <w:pStyle w:val="a3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24"/>
                    </w:rPr>
                  </w:pPr>
                </w:p>
              </w:tc>
              <w:tc>
                <w:tcPr>
                  <w:tcW w:w="2677" w:type="dxa"/>
                </w:tcPr>
                <w:p w14:paraId="7641535A" w14:textId="77777777" w:rsidR="008E0F85" w:rsidRDefault="008E0F85" w:rsidP="005470CB">
                  <w:pPr>
                    <w:pStyle w:val="a3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24"/>
                    </w:rPr>
                  </w:pPr>
                </w:p>
              </w:tc>
              <w:tc>
                <w:tcPr>
                  <w:tcW w:w="2677" w:type="dxa"/>
                </w:tcPr>
                <w:p w14:paraId="43278A7F" w14:textId="77777777" w:rsidR="008E0F85" w:rsidRDefault="008E0F85" w:rsidP="005470CB">
                  <w:pPr>
                    <w:pStyle w:val="a3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24"/>
                    </w:rPr>
                  </w:pPr>
                </w:p>
              </w:tc>
            </w:tr>
            <w:bookmarkEnd w:id="0"/>
          </w:tbl>
          <w:p w14:paraId="1350D187" w14:textId="157F9BA0" w:rsidR="008E0F85" w:rsidRPr="00D87BC4" w:rsidRDefault="008E0F85" w:rsidP="00D87BC4">
            <w:pPr>
              <w:pStyle w:val="a3"/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</w:p>
          <w:p w14:paraId="1E82EA5B" w14:textId="77777777" w:rsidR="008E0F85" w:rsidRPr="00D87BC4" w:rsidRDefault="008E0F85" w:rsidP="00D87BC4">
            <w:pPr>
              <w:pStyle w:val="a3"/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 w:rsidRPr="00D87BC4">
              <w:rPr>
                <w:rFonts w:ascii="Meiryo UI" w:eastAsia="Meiryo UI" w:hAnsi="Meiryo UI" w:cs="Meiryo UI" w:hint="eastAsia"/>
                <w:sz w:val="24"/>
              </w:rPr>
              <w:t xml:space="preserve">　C.合計（A＋B） </w:t>
            </w:r>
            <w:r w:rsidRPr="00D87BC4">
              <w:rPr>
                <w:rFonts w:ascii="Meiryo UI" w:eastAsia="Meiryo UI" w:hAnsi="Meiryo UI" w:cs="Meiryo UI" w:hint="eastAsia"/>
                <w:sz w:val="24"/>
                <w:u w:val="single"/>
              </w:rPr>
              <w:t xml:space="preserve">　　　　　　円</w:t>
            </w:r>
          </w:p>
        </w:tc>
      </w:tr>
    </w:tbl>
    <w:p w14:paraId="700F8D13" w14:textId="77777777" w:rsidR="00AD1FB1" w:rsidRDefault="00AD1FB1" w:rsidP="00AD1FB1">
      <w:pPr>
        <w:pStyle w:val="a3"/>
        <w:spacing w:line="0" w:lineRule="atLeast"/>
        <w:rPr>
          <w:rFonts w:ascii="Meiryo UI" w:eastAsia="Meiryo UI" w:hAnsi="Meiryo UI" w:cs="Meiryo UI"/>
          <w:b/>
          <w:bCs/>
          <w:sz w:val="24"/>
          <w:szCs w:val="24"/>
        </w:rPr>
      </w:pPr>
    </w:p>
    <w:p w14:paraId="5CA7BE84" w14:textId="78F87E3B" w:rsidR="00AD1FB1" w:rsidRPr="00AD1FB1" w:rsidRDefault="00AD1FB1" w:rsidP="00AD1FB1">
      <w:pPr>
        <w:pStyle w:val="a3"/>
        <w:spacing w:line="0" w:lineRule="atLeast"/>
        <w:rPr>
          <w:rFonts w:hint="eastAsia"/>
          <w:b/>
          <w:bCs/>
          <w:sz w:val="24"/>
          <w:szCs w:val="24"/>
        </w:rPr>
      </w:pPr>
      <w:r w:rsidRPr="00AD1FB1">
        <w:rPr>
          <w:rFonts w:ascii="Meiryo UI" w:eastAsia="Meiryo UI" w:hAnsi="Meiryo UI" w:cs="Meiryo UI" w:hint="eastAsia"/>
          <w:b/>
          <w:bCs/>
          <w:sz w:val="24"/>
          <w:szCs w:val="24"/>
        </w:rPr>
        <w:t>※案の段階で構いませんので、開催次第またはカリキュラムを添付してください</w:t>
      </w:r>
      <w:r w:rsidRPr="00AD1FB1">
        <w:rPr>
          <w:rFonts w:ascii="Meiryo UI" w:eastAsia="Meiryo UI" w:hAnsi="Meiryo UI" w:cs="Meiryo UI" w:hint="eastAsia"/>
          <w:b/>
          <w:bCs/>
          <w:sz w:val="24"/>
          <w:szCs w:val="24"/>
        </w:rPr>
        <w:t xml:space="preserve">。　</w:t>
      </w:r>
    </w:p>
    <w:sectPr w:rsidR="00AD1FB1" w:rsidRPr="00AD1FB1">
      <w:headerReference w:type="default" r:id="rId8"/>
      <w:footerReference w:type="even" r:id="rId9"/>
      <w:footerReference w:type="default" r:id="rId10"/>
      <w:pgSz w:w="11906" w:h="16838" w:code="9"/>
      <w:pgMar w:top="1701" w:right="1701" w:bottom="1701" w:left="1701" w:header="567" w:footer="567" w:gutter="0"/>
      <w:cols w:space="425"/>
      <w:docGrid w:type="linesAndChars" w:linePitch="38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D09B8" w14:textId="77777777" w:rsidR="00D25979" w:rsidRDefault="00D25979">
      <w:r>
        <w:separator/>
      </w:r>
    </w:p>
  </w:endnote>
  <w:endnote w:type="continuationSeparator" w:id="0">
    <w:p w14:paraId="3F2C82C7" w14:textId="77777777" w:rsidR="00D25979" w:rsidRDefault="00D25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C439D" w14:textId="77777777" w:rsidR="00465AFB" w:rsidRDefault="00465AF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6290D">
      <w:rPr>
        <w:rStyle w:val="a6"/>
        <w:noProof/>
      </w:rPr>
      <w:t>2</w:t>
    </w:r>
    <w:r>
      <w:rPr>
        <w:rStyle w:val="a6"/>
      </w:rPr>
      <w:fldChar w:fldCharType="end"/>
    </w:r>
  </w:p>
  <w:p w14:paraId="0E6AA299" w14:textId="77777777" w:rsidR="00465AFB" w:rsidRDefault="00465AF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2049498"/>
      <w:docPartObj>
        <w:docPartGallery w:val="Page Numbers (Bottom of Page)"/>
        <w:docPartUnique/>
      </w:docPartObj>
    </w:sdtPr>
    <w:sdtContent>
      <w:p w14:paraId="2B61E9CE" w14:textId="77777777" w:rsidR="006E426B" w:rsidRDefault="006E426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559" w:rsidRPr="00032559">
          <w:rPr>
            <w:noProof/>
            <w:lang w:val="ja-JP"/>
          </w:rPr>
          <w:t>1</w:t>
        </w:r>
        <w:r>
          <w:fldChar w:fldCharType="end"/>
        </w:r>
      </w:p>
    </w:sdtContent>
  </w:sdt>
  <w:p w14:paraId="665351AF" w14:textId="77777777" w:rsidR="00465AFB" w:rsidRDefault="00465AF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20C31" w14:textId="77777777" w:rsidR="00D25979" w:rsidRDefault="00D25979">
      <w:r>
        <w:separator/>
      </w:r>
    </w:p>
  </w:footnote>
  <w:footnote w:type="continuationSeparator" w:id="0">
    <w:p w14:paraId="511E8359" w14:textId="77777777" w:rsidR="00D25979" w:rsidRDefault="00D25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352C1" w14:textId="77777777" w:rsidR="00F22C62" w:rsidRDefault="00F22C62" w:rsidP="00F22C62">
    <w:pPr>
      <w:snapToGrid w:val="0"/>
      <w:spacing w:line="0" w:lineRule="atLeast"/>
      <w:ind w:right="-1"/>
      <w:jc w:val="right"/>
    </w:pPr>
    <w:r w:rsidRPr="00D87BC4">
      <w:rPr>
        <w:rFonts w:ascii="Meiryo UI" w:eastAsia="Meiryo UI" w:hAnsi="Meiryo UI" w:cs="Meiryo UI" w:hint="eastAsia"/>
        <w:szCs w:val="24"/>
      </w:rPr>
      <w:t>（</w:t>
    </w:r>
    <w:r>
      <w:rPr>
        <w:rFonts w:ascii="Meiryo UI" w:eastAsia="Meiryo UI" w:hAnsi="Meiryo UI" w:cs="Meiryo UI" w:hint="eastAsia"/>
        <w:szCs w:val="24"/>
      </w:rPr>
      <w:t>様式１</w:t>
    </w:r>
    <w:r w:rsidRPr="00D87BC4">
      <w:rPr>
        <w:rFonts w:ascii="Meiryo UI" w:eastAsia="Meiryo UI" w:hAnsi="Meiryo UI" w:cs="Meiryo UI" w:hint="eastAsia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90066"/>
    <w:multiLevelType w:val="hybridMultilevel"/>
    <w:tmpl w:val="D862A4B4"/>
    <w:lvl w:ilvl="0" w:tplc="47142E9C">
      <w:start w:val="1"/>
      <w:numFmt w:val="bullet"/>
      <w:lvlText w:val="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20959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dirty"/>
  <w:defaultTabStop w:val="851"/>
  <w:drawingGridHorizontalSpacing w:val="243"/>
  <w:drawingGridVerticalSpacing w:val="383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13F"/>
    <w:rsid w:val="00025337"/>
    <w:rsid w:val="00032559"/>
    <w:rsid w:val="000669E7"/>
    <w:rsid w:val="00082B31"/>
    <w:rsid w:val="00095E32"/>
    <w:rsid w:val="000B16C4"/>
    <w:rsid w:val="000E23CA"/>
    <w:rsid w:val="000F282A"/>
    <w:rsid w:val="0016290D"/>
    <w:rsid w:val="001B157F"/>
    <w:rsid w:val="001C25BC"/>
    <w:rsid w:val="002047C0"/>
    <w:rsid w:val="0020795B"/>
    <w:rsid w:val="0026067A"/>
    <w:rsid w:val="00285074"/>
    <w:rsid w:val="00295721"/>
    <w:rsid w:val="002C4BE6"/>
    <w:rsid w:val="002C56F6"/>
    <w:rsid w:val="002D38B7"/>
    <w:rsid w:val="003134EE"/>
    <w:rsid w:val="003232C2"/>
    <w:rsid w:val="00324E75"/>
    <w:rsid w:val="003F6425"/>
    <w:rsid w:val="00402351"/>
    <w:rsid w:val="00412474"/>
    <w:rsid w:val="00452790"/>
    <w:rsid w:val="00454209"/>
    <w:rsid w:val="00465AFB"/>
    <w:rsid w:val="004B2827"/>
    <w:rsid w:val="00501662"/>
    <w:rsid w:val="00506FA8"/>
    <w:rsid w:val="00531298"/>
    <w:rsid w:val="00535468"/>
    <w:rsid w:val="005470CB"/>
    <w:rsid w:val="00550BC3"/>
    <w:rsid w:val="005819B3"/>
    <w:rsid w:val="00594F99"/>
    <w:rsid w:val="005B1F24"/>
    <w:rsid w:val="005C4268"/>
    <w:rsid w:val="005D1704"/>
    <w:rsid w:val="005D7F2D"/>
    <w:rsid w:val="005F7F8F"/>
    <w:rsid w:val="0062257F"/>
    <w:rsid w:val="006A0811"/>
    <w:rsid w:val="006D6147"/>
    <w:rsid w:val="006E178B"/>
    <w:rsid w:val="006E426B"/>
    <w:rsid w:val="006F2E02"/>
    <w:rsid w:val="00730102"/>
    <w:rsid w:val="00746E9F"/>
    <w:rsid w:val="007E51DB"/>
    <w:rsid w:val="0085325E"/>
    <w:rsid w:val="008614CF"/>
    <w:rsid w:val="008C40A3"/>
    <w:rsid w:val="008E0F85"/>
    <w:rsid w:val="009020D7"/>
    <w:rsid w:val="00906720"/>
    <w:rsid w:val="00924D35"/>
    <w:rsid w:val="00945D33"/>
    <w:rsid w:val="00957E6F"/>
    <w:rsid w:val="009665CA"/>
    <w:rsid w:val="009A413F"/>
    <w:rsid w:val="009B3C4A"/>
    <w:rsid w:val="009D34FF"/>
    <w:rsid w:val="009E5088"/>
    <w:rsid w:val="009F081C"/>
    <w:rsid w:val="009F1938"/>
    <w:rsid w:val="00A22F5C"/>
    <w:rsid w:val="00A565EA"/>
    <w:rsid w:val="00A775A6"/>
    <w:rsid w:val="00A83C14"/>
    <w:rsid w:val="00A86753"/>
    <w:rsid w:val="00AB3EAC"/>
    <w:rsid w:val="00AC7DFC"/>
    <w:rsid w:val="00AD1FB1"/>
    <w:rsid w:val="00AF752B"/>
    <w:rsid w:val="00B00BC9"/>
    <w:rsid w:val="00B100E3"/>
    <w:rsid w:val="00B10F2F"/>
    <w:rsid w:val="00B16BB7"/>
    <w:rsid w:val="00B51A34"/>
    <w:rsid w:val="00B724C9"/>
    <w:rsid w:val="00BC6234"/>
    <w:rsid w:val="00C137EB"/>
    <w:rsid w:val="00C2603D"/>
    <w:rsid w:val="00C30A84"/>
    <w:rsid w:val="00C40F94"/>
    <w:rsid w:val="00CC2873"/>
    <w:rsid w:val="00D032A5"/>
    <w:rsid w:val="00D25979"/>
    <w:rsid w:val="00D56B49"/>
    <w:rsid w:val="00D62D1D"/>
    <w:rsid w:val="00D65547"/>
    <w:rsid w:val="00D67312"/>
    <w:rsid w:val="00D87BC4"/>
    <w:rsid w:val="00DB454F"/>
    <w:rsid w:val="00DE68D0"/>
    <w:rsid w:val="00E0182D"/>
    <w:rsid w:val="00E16F46"/>
    <w:rsid w:val="00E24931"/>
    <w:rsid w:val="00E37E36"/>
    <w:rsid w:val="00E630E9"/>
    <w:rsid w:val="00E636E1"/>
    <w:rsid w:val="00EA2F0A"/>
    <w:rsid w:val="00EA722F"/>
    <w:rsid w:val="00EC7BB0"/>
    <w:rsid w:val="00F22C62"/>
    <w:rsid w:val="00FC3950"/>
    <w:rsid w:val="00FE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ADC8E5"/>
  <w15:docId w15:val="{1545957A-40B7-4E50-9EE1-07E32663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/>
      <w:sz w:val="21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5819B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819B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ヘッダー (文字)"/>
    <w:basedOn w:val="a0"/>
    <w:link w:val="a7"/>
    <w:uiPriority w:val="99"/>
    <w:rsid w:val="00594F99"/>
    <w:rPr>
      <w:kern w:val="2"/>
      <w:sz w:val="24"/>
    </w:rPr>
  </w:style>
  <w:style w:type="table" w:styleId="ab">
    <w:name w:val="Table Grid"/>
    <w:basedOn w:val="a1"/>
    <w:rsid w:val="00906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6E426B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FD20A-8B06-4E92-BC6E-3FA99DD58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社団法人全国産業廃棄物連合会公益事業助成金交付規程</vt:lpstr>
      <vt:lpstr>         社団法人全国産業廃棄物連合会公益事業助成金交付規程</vt:lpstr>
    </vt:vector>
  </TitlesOfParts>
  <Company>Hewlett-Packard Company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社団法人全国産業廃棄物連合会公益事業助成金交付規程</dc:title>
  <dc:creator>kawasaki</dc:creator>
  <cp:lastModifiedBy>戒能</cp:lastModifiedBy>
  <cp:revision>4</cp:revision>
  <cp:lastPrinted>2024-04-24T06:14:00Z</cp:lastPrinted>
  <dcterms:created xsi:type="dcterms:W3CDTF">2023-05-09T23:54:00Z</dcterms:created>
  <dcterms:modified xsi:type="dcterms:W3CDTF">2024-04-24T06:14:00Z</dcterms:modified>
</cp:coreProperties>
</file>